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00BE" w14:textId="4664A81B" w:rsidR="00FB57F5" w:rsidRDefault="00DC1565">
      <w:r w:rsidRPr="00DC1565">
        <w:rPr>
          <w:noProof/>
        </w:rPr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7EC90C6F" w:rsidR="00DC1565" w:rsidRPr="003A575A" w:rsidRDefault="00DC1565" w:rsidP="003A575A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 xml:space="preserve">DAN 1. – </w:t>
      </w:r>
      <w:r w:rsidR="00BA7547">
        <w:rPr>
          <w:rFonts w:cstheme="minorHAnsi"/>
          <w:b/>
        </w:rPr>
        <w:t>10.02.2025</w:t>
      </w:r>
      <w:r w:rsidRPr="003A575A">
        <w:rPr>
          <w:rFonts w:cstheme="minorHAnsi"/>
          <w:b/>
        </w:rPr>
        <w:t xml:space="preserve">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7777777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0361CE65" w:rsidR="00DC1565" w:rsidRPr="003A575A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stigma,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predrasude</w:t>
            </w:r>
            <w:proofErr w:type="spellEnd"/>
          </w:p>
          <w:p w14:paraId="28F845C7" w14:textId="77777777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kodeks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oblasti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5799BE2E" w14:textId="280A9ED5" w:rsidR="00DC1565" w:rsidRPr="003A575A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različitosti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kroz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ljudskim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pravdom</w:t>
            </w:r>
            <w:proofErr w:type="spellEnd"/>
            <w:r w:rsid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pristupima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borbi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protiv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stigme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diskriminacije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ugnjetavanja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pružanja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usluga</w:t>
            </w:r>
            <w:proofErr w:type="spellEnd"/>
          </w:p>
          <w:p w14:paraId="4021D13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E5DB3A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77777777" w:rsidR="00DC1565" w:rsidRPr="003A575A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pitanja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dileme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stručnih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radnika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DB7683" w14:textId="44FDDE45" w:rsidR="00DC1565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Piramida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etičkih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principa</w:t>
            </w:r>
            <w:proofErr w:type="spellEnd"/>
          </w:p>
          <w:p w14:paraId="5A44E0B8" w14:textId="6181DF51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52E9AD" w14:textId="77777777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Definisanje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etičkog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profesionalnog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praksi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dječje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zaštite</w:t>
            </w:r>
            <w:proofErr w:type="spellEnd"/>
          </w:p>
          <w:p w14:paraId="61DB4D1D" w14:textId="67F47ADD" w:rsidR="00DC1565" w:rsidRPr="003A575A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</w:t>
            </w:r>
            <w:r w:rsidR="007E2113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3A575A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F6A1FE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Antistigmativni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antidiskriminatorni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pristup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pojedincem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porodicama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organizacijama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zajednicama</w:t>
            </w:r>
            <w:proofErr w:type="spellEnd"/>
          </w:p>
          <w:p w14:paraId="7118F99B" w14:textId="77777777" w:rsidR="00DC1565" w:rsidRPr="003A575A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40524F78" w14:textId="7F518CA9" w:rsidR="00DC1565" w:rsidRPr="003A575A" w:rsidRDefault="00655B5F" w:rsidP="00655B5F">
      <w:pPr>
        <w:jc w:val="center"/>
        <w:rPr>
          <w:rFonts w:cstheme="minorHAnsi"/>
          <w:b/>
        </w:rPr>
      </w:pPr>
      <w:bookmarkStart w:id="1" w:name="_Hlk114662890"/>
      <w:bookmarkEnd w:id="0"/>
      <w:r w:rsidRPr="003A575A">
        <w:rPr>
          <w:rFonts w:cstheme="minorHAnsi"/>
          <w:b/>
        </w:rPr>
        <w:lastRenderedPageBreak/>
        <w:t>D</w:t>
      </w:r>
      <w:r w:rsidR="003369C1" w:rsidRPr="003A575A">
        <w:rPr>
          <w:rFonts w:cstheme="minorHAnsi"/>
          <w:b/>
        </w:rPr>
        <w:t>AN</w:t>
      </w:r>
      <w:r w:rsidRPr="003A575A">
        <w:rPr>
          <w:rFonts w:cstheme="minorHAnsi"/>
          <w:b/>
        </w:rPr>
        <w:t xml:space="preserve"> 2. – </w:t>
      </w:r>
      <w:r w:rsidR="00BA7547">
        <w:rPr>
          <w:rFonts w:cstheme="minorHAnsi"/>
          <w:b/>
        </w:rPr>
        <w:t>11.02.2025</w:t>
      </w:r>
      <w:r w:rsidRPr="003A575A">
        <w:rPr>
          <w:rFonts w:cstheme="minorHAnsi"/>
          <w:b/>
        </w:rPr>
        <w:t xml:space="preserve">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1F554868" w:rsidR="00655B5F" w:rsidRPr="00655B5F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1DE882B" w14:textId="0E1C2480" w:rsidR="00655B5F" w:rsidRPr="003A575A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Razumijevanje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značaja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ljudskom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definisanje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nastanak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prepoznavanje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8B0F7D9" w14:textId="12283A33" w:rsidR="00655B5F" w:rsidRPr="00655B5F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(ABC model, monitoring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misli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>)</w:t>
            </w: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251565F" w14:textId="58F9EDA7" w:rsidR="00655B5F" w:rsidRPr="003A575A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funkcionisanja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-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misaoni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emocionalni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fiziološki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bihejvioralni</w:t>
            </w:r>
            <w:proofErr w:type="spellEnd"/>
          </w:p>
          <w:p w14:paraId="11002EB9" w14:textId="0F998474" w:rsidR="00DB7761" w:rsidRPr="00655B5F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40E47BA0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471E1B45" w14:textId="4E7F06E4" w:rsidR="00655B5F" w:rsidRPr="003A575A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Upoznavanje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tehnikama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za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intervencije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cilju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regulacije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emocija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sva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četiri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nivoa</w:t>
            </w:r>
            <w:proofErr w:type="spellEnd"/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A1F342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Prepoznavanje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uobičajne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reakcije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djece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kod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odraslih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</w:p>
          <w:p w14:paraId="30AF92F7" w14:textId="297235A3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Definisanje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nastanak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koncepta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; faze </w:t>
            </w:r>
            <w:proofErr w:type="spellStart"/>
            <w:r w:rsidRPr="003A575A">
              <w:rPr>
                <w:rFonts w:cstheme="minorHAnsi"/>
              </w:rPr>
              <w:t>tugovanja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naučeni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obrasci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nošenja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tugom</w:t>
            </w:r>
            <w:proofErr w:type="spellEnd"/>
          </w:p>
          <w:p w14:paraId="5AA5E0D3" w14:textId="712F779D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tehnikama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razrešavanje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gubitka</w:t>
            </w:r>
            <w:proofErr w:type="spellEnd"/>
          </w:p>
          <w:p w14:paraId="450CAD8F" w14:textId="4C66619C" w:rsidR="00DB7761" w:rsidRPr="003A575A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1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p w14:paraId="5760FFCB" w14:textId="3F41E0A5" w:rsidR="00E23A34" w:rsidRPr="003A575A" w:rsidRDefault="00E23A34">
      <w:pPr>
        <w:rPr>
          <w:rFonts w:cstheme="minorHAnsi"/>
        </w:rPr>
      </w:pPr>
    </w:p>
    <w:p w14:paraId="5D53E1DF" w14:textId="760D103C" w:rsidR="00E23A34" w:rsidRPr="003A575A" w:rsidRDefault="00E23A34">
      <w:pPr>
        <w:rPr>
          <w:rFonts w:cstheme="minorHAnsi"/>
        </w:rPr>
      </w:pPr>
    </w:p>
    <w:p w14:paraId="6E34C109" w14:textId="78DE5E31" w:rsidR="00E23A34" w:rsidRPr="003A575A" w:rsidRDefault="00E23A34">
      <w:pPr>
        <w:rPr>
          <w:rFonts w:cstheme="minorHAnsi"/>
        </w:rPr>
      </w:pPr>
    </w:p>
    <w:p w14:paraId="011709B1" w14:textId="0E252529" w:rsidR="00E23A34" w:rsidRPr="003A575A" w:rsidRDefault="00E23A34" w:rsidP="00E23A34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lastRenderedPageBreak/>
        <w:t xml:space="preserve">DAN 3. – </w:t>
      </w:r>
      <w:r w:rsidR="00BA7547">
        <w:rPr>
          <w:rFonts w:cstheme="minorHAnsi"/>
          <w:b/>
        </w:rPr>
        <w:t>12.02.2025.</w:t>
      </w:r>
      <w:r w:rsidRPr="003A575A">
        <w:rPr>
          <w:rFonts w:cstheme="minorHAnsi"/>
          <w:b/>
        </w:rPr>
        <w:t xml:space="preserve">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655B5F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E23A34" w:rsidRPr="00655B5F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69596B9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43C419AA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55195C28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48F15CB9" w14:textId="299868C7" w:rsidR="00E23A34" w:rsidRPr="003A575A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56F85D81" w14:textId="77777777" w:rsidR="00E23A34" w:rsidRPr="00655B5F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74129535" w14:textId="77777777" w:rsidR="00E23A34" w:rsidRPr="003A575A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vještinama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interpersonalne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komunikacije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zamkama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korisnicima</w:t>
            </w:r>
            <w:proofErr w:type="spellEnd"/>
          </w:p>
          <w:p w14:paraId="4A6E938C" w14:textId="77777777" w:rsidR="00E23A34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Vježba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Igranje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uloga</w:t>
            </w:r>
            <w:proofErr w:type="spellEnd"/>
            <w:r w:rsidRPr="003A575A">
              <w:rPr>
                <w:rFonts w:cstheme="minorHAnsi"/>
              </w:rPr>
              <w:t xml:space="preserve">; </w:t>
            </w:r>
            <w:proofErr w:type="spellStart"/>
            <w:r w:rsidRPr="003A575A">
              <w:rPr>
                <w:rFonts w:cstheme="minorHAnsi"/>
              </w:rPr>
              <w:t>identifikovanje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zamki</w:t>
            </w:r>
            <w:proofErr w:type="spellEnd"/>
            <w:r w:rsidRPr="003A575A">
              <w:rPr>
                <w:rFonts w:cstheme="minorHAnsi"/>
              </w:rPr>
              <w:t xml:space="preserve"> u </w:t>
            </w:r>
            <w:proofErr w:type="spellStart"/>
            <w:r w:rsidRPr="003A575A">
              <w:rPr>
                <w:rFonts w:cstheme="minorHAnsi"/>
              </w:rPr>
              <w:t>komunikaciji</w:t>
            </w:r>
            <w:proofErr w:type="spellEnd"/>
          </w:p>
          <w:p w14:paraId="3E7C9B81" w14:textId="0EBB81C8" w:rsidR="003A575A" w:rsidRPr="00655B5F" w:rsidRDefault="003A575A" w:rsidP="003A575A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E23A34" w:rsidRPr="00655B5F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543B782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087C50F3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243A2E48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0681ABE5" w14:textId="77777777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3A575A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Upoznavanje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sa</w:t>
            </w:r>
            <w:proofErr w:type="spellEnd"/>
            <w:r w:rsidRPr="003A575A">
              <w:rPr>
                <w:rFonts w:cstheme="minorHAnsi"/>
              </w:rPr>
              <w:t xml:space="preserve"> SOLER </w:t>
            </w:r>
            <w:proofErr w:type="spellStart"/>
            <w:r w:rsidRPr="003A575A">
              <w:rPr>
                <w:rFonts w:cstheme="minorHAnsi"/>
              </w:rPr>
              <w:t>modelom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tehnike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refleksije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slabo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slušanje</w:t>
            </w:r>
            <w:proofErr w:type="spellEnd"/>
          </w:p>
          <w:p w14:paraId="3C75D15F" w14:textId="77777777" w:rsidR="00E23A34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Vježbe</w:t>
            </w:r>
            <w:proofErr w:type="spellEnd"/>
            <w:r w:rsidRPr="003A575A">
              <w:rPr>
                <w:rFonts w:cstheme="minorHAnsi"/>
              </w:rPr>
              <w:t xml:space="preserve">, rad u </w:t>
            </w:r>
            <w:proofErr w:type="spellStart"/>
            <w:r w:rsidRPr="003A575A">
              <w:rPr>
                <w:rFonts w:cstheme="minorHAnsi"/>
              </w:rPr>
              <w:t>parovima</w:t>
            </w:r>
            <w:proofErr w:type="spellEnd"/>
            <w:r w:rsidRPr="003A575A">
              <w:rPr>
                <w:rFonts w:cstheme="minorHAnsi"/>
              </w:rPr>
              <w:t xml:space="preserve">, </w:t>
            </w:r>
            <w:proofErr w:type="spellStart"/>
            <w:r w:rsidRPr="003A575A">
              <w:rPr>
                <w:rFonts w:cstheme="minorHAnsi"/>
              </w:rPr>
              <w:t>diskusija</w:t>
            </w:r>
            <w:proofErr w:type="spellEnd"/>
          </w:p>
          <w:p w14:paraId="583819CA" w14:textId="0F1F3D0D" w:rsidR="003A575A" w:rsidRPr="00655B5F" w:rsidRDefault="003A575A" w:rsidP="003A575A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  <w:tr w:rsidR="00E23A34" w:rsidRPr="00655B5F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E23A34" w:rsidRPr="00655B5F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90B2B72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7313EF5F" w14:textId="77777777" w:rsidR="00E23A34" w:rsidRPr="00655B5F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ED2F770" w14:textId="068678C9" w:rsidR="00E23A34" w:rsidRPr="003A575A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Empatija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086AF7">
              <w:rPr>
                <w:rFonts w:eastAsia="Times New Roman" w:cstheme="minorHAnsi"/>
                <w:color w:val="000000" w:themeColor="text1"/>
              </w:rPr>
              <w:t>i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empatično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slušanje</w:t>
            </w:r>
            <w:proofErr w:type="spellEnd"/>
          </w:p>
          <w:p w14:paraId="5E6B5B21" w14:textId="43E25333" w:rsidR="00E23A34" w:rsidRPr="00655B5F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nakon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prikazanog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videa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;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scenariji</w:t>
            </w:r>
            <w:proofErr w:type="spellEnd"/>
            <w:r w:rsidR="00A90286"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="00A90286" w:rsidRPr="003A575A">
              <w:rPr>
                <w:rFonts w:eastAsia="Times New Roman" w:cstheme="minorHAnsi"/>
                <w:color w:val="000000" w:themeColor="text1"/>
              </w:rPr>
              <w:t>slučajeva</w:t>
            </w:r>
            <w:proofErr w:type="spellEnd"/>
          </w:p>
          <w:p w14:paraId="5793D9DA" w14:textId="77777777" w:rsidR="00E23A34" w:rsidRPr="00655B5F" w:rsidRDefault="00E23A34" w:rsidP="006B3E00">
            <w:pPr>
              <w:rPr>
                <w:rFonts w:cstheme="minorHAnsi"/>
              </w:rPr>
            </w:pPr>
          </w:p>
        </w:tc>
      </w:tr>
      <w:tr w:rsidR="00E23A34" w:rsidRPr="00655B5F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E23A34" w:rsidRPr="00655B5F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37CFA4AB" w14:textId="77777777" w:rsidR="00E23A34" w:rsidRPr="00655B5F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E4437F2" w14:textId="77777777" w:rsidR="00E23A34" w:rsidRPr="003A575A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 w:rsidRPr="003A575A">
              <w:rPr>
                <w:rFonts w:cstheme="minorHAnsi"/>
              </w:rPr>
              <w:t>Unaprijeđivanje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osnovnih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vještina</w:t>
            </w:r>
            <w:proofErr w:type="spellEnd"/>
            <w:r w:rsidRPr="003A575A">
              <w:rPr>
                <w:rFonts w:cstheme="minorHAnsi"/>
              </w:rPr>
              <w:t xml:space="preserve"> za </w:t>
            </w:r>
            <w:proofErr w:type="spellStart"/>
            <w:r w:rsidRPr="003A575A">
              <w:rPr>
                <w:rFonts w:cstheme="minorHAnsi"/>
              </w:rPr>
              <w:t>vođenje</w:t>
            </w:r>
            <w:proofErr w:type="spellEnd"/>
            <w:r w:rsidRPr="003A575A">
              <w:rPr>
                <w:rFonts w:cstheme="minorHAnsi"/>
              </w:rPr>
              <w:t xml:space="preserve"> </w:t>
            </w:r>
            <w:proofErr w:type="spellStart"/>
            <w:r w:rsidRPr="003A575A">
              <w:rPr>
                <w:rFonts w:cstheme="minorHAnsi"/>
              </w:rPr>
              <w:t>intervjua</w:t>
            </w:r>
            <w:proofErr w:type="spellEnd"/>
            <w:r w:rsidRPr="003A575A">
              <w:rPr>
                <w:rFonts w:cstheme="minorHAnsi"/>
              </w:rPr>
              <w:t xml:space="preserve"> (OARS)</w:t>
            </w:r>
          </w:p>
          <w:p w14:paraId="4DF1B22F" w14:textId="5E9C80BA" w:rsidR="00A90286" w:rsidRPr="003A575A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sz w:val="22"/>
              </w:rPr>
              <w:t>Vježbe</w:t>
            </w:r>
            <w:proofErr w:type="spellEnd"/>
            <w:r w:rsidRPr="003A575A">
              <w:rPr>
                <w:rFonts w:asciiTheme="minorHAnsi" w:hAnsiTheme="minorHAnsi" w:cstheme="minorHAnsi"/>
              </w:rPr>
              <w:t xml:space="preserve">, 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rad u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prikazivanje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videa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="00086AF7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eastAsiaTheme="minorHAnsi" w:hAnsiTheme="minorHAnsi" w:cstheme="minorHAnsi"/>
                <w:sz w:val="22"/>
                <w:szCs w:val="22"/>
              </w:rPr>
              <w:t>diskusija</w:t>
            </w:r>
            <w:proofErr w:type="spellEnd"/>
          </w:p>
          <w:p w14:paraId="253770F9" w14:textId="14322D78" w:rsidR="00A90286" w:rsidRPr="00655B5F" w:rsidRDefault="00A90286" w:rsidP="00A90286">
            <w:pPr>
              <w:ind w:left="720"/>
              <w:contextualSpacing/>
              <w:jc w:val="both"/>
              <w:rPr>
                <w:rFonts w:cstheme="minorHAnsi"/>
              </w:rPr>
            </w:pPr>
            <w:r w:rsidRPr="003A575A">
              <w:rPr>
                <w:rFonts w:cstheme="minorHAnsi"/>
              </w:rPr>
              <w:t xml:space="preserve">    </w:t>
            </w:r>
          </w:p>
        </w:tc>
      </w:tr>
      <w:tr w:rsidR="00E23A34" w:rsidRPr="00655B5F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655B5F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6723DC94" w14:textId="77777777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E23A34" w:rsidRPr="00655B5F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655B5F" w:rsidRDefault="00E23A34" w:rsidP="006B3E00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6DE449C6" w14:textId="2AA8537C" w:rsidR="00E23A34" w:rsidRPr="00655B5F" w:rsidRDefault="00E23A34" w:rsidP="006B3E00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ZAKLJUČCI, DISKUSIJA, EVALUACIJA OBUKE</w:t>
            </w:r>
          </w:p>
        </w:tc>
      </w:tr>
    </w:tbl>
    <w:p w14:paraId="1282DC08" w14:textId="77777777" w:rsidR="00E23A34" w:rsidRPr="003A575A" w:rsidRDefault="00E23A34">
      <w:pPr>
        <w:rPr>
          <w:rFonts w:cstheme="minorHAnsi"/>
        </w:rPr>
      </w:pPr>
      <w:bookmarkStart w:id="2" w:name="_GoBack"/>
      <w:bookmarkEnd w:id="2"/>
    </w:p>
    <w:sectPr w:rsidR="00E23A34" w:rsidRPr="003A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4F"/>
    <w:rsid w:val="00086AF7"/>
    <w:rsid w:val="00103928"/>
    <w:rsid w:val="001B7349"/>
    <w:rsid w:val="003369C1"/>
    <w:rsid w:val="003A575A"/>
    <w:rsid w:val="003F62C9"/>
    <w:rsid w:val="0044264F"/>
    <w:rsid w:val="00655B5F"/>
    <w:rsid w:val="007E2113"/>
    <w:rsid w:val="00A90286"/>
    <w:rsid w:val="00BA7547"/>
    <w:rsid w:val="00D64689"/>
    <w:rsid w:val="00DB7761"/>
    <w:rsid w:val="00DC1565"/>
    <w:rsid w:val="00E23A34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Milica Krivokapic</cp:lastModifiedBy>
  <cp:revision>2</cp:revision>
  <cp:lastPrinted>2022-09-21T12:45:00Z</cp:lastPrinted>
  <dcterms:created xsi:type="dcterms:W3CDTF">2025-01-27T07:50:00Z</dcterms:created>
  <dcterms:modified xsi:type="dcterms:W3CDTF">2025-01-27T07:50:00Z</dcterms:modified>
</cp:coreProperties>
</file>